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ECE90" w14:textId="77777777" w:rsidR="000D2C04" w:rsidRDefault="00B04505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R.E.A.L. ESSENTIAL STANDARDS PROTOCOL</w:t>
      </w:r>
    </w:p>
    <w:p w14:paraId="7C671CD0" w14:textId="77777777" w:rsidR="000D2C04" w:rsidRDefault="000D2C04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AC941BD" w14:textId="77777777" w:rsidR="000D2C04" w:rsidRDefault="00B0450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Readiness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The ‘R’ stands for Readiness. Students who do not demonstrate proficiency would not be ready to advance to the next level of instruction. </w:t>
      </w:r>
    </w:p>
    <w:p w14:paraId="35EBB1F9" w14:textId="77777777" w:rsidR="000D2C04" w:rsidRDefault="00B04505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As a team, ask “Does this standard provide students with essential knowledge and skills necessary for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success in th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e next unit, course, or grade level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? </w:t>
      </w:r>
    </w:p>
    <w:p w14:paraId="2E176DC8" w14:textId="77777777" w:rsidR="000D2C04" w:rsidRDefault="000D2C0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DB60B4" w14:textId="77777777" w:rsidR="000D2C04" w:rsidRDefault="00B0450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Endurance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The ‘E’ represents Endurance. It is likely to be an essential skill in many professions and everyday life. </w:t>
      </w:r>
    </w:p>
    <w:p w14:paraId="2219CB6F" w14:textId="77777777" w:rsidR="000D2C04" w:rsidRDefault="00B04505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As a team, ask “Does this standard provide students with knowledge and skills that are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useful beyo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nd a single test or unit of study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?</w:t>
      </w:r>
    </w:p>
    <w:p w14:paraId="529E2655" w14:textId="77777777" w:rsidR="000D2C04" w:rsidRDefault="000D2C0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8316FE3" w14:textId="77777777" w:rsidR="000D2C04" w:rsidRDefault="00B0450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Assessed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The ‘A’ represents Assessed. </w:t>
      </w:r>
    </w:p>
    <w:p w14:paraId="3B9E053F" w14:textId="77777777" w:rsidR="000D2C04" w:rsidRDefault="00B04505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As a team, ask “Does this standard will be assessed on upcoming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school, state, and national exams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? </w:t>
      </w:r>
    </w:p>
    <w:p w14:paraId="383C1B0D" w14:textId="77777777" w:rsidR="000D2C04" w:rsidRDefault="000D2C0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E6A167" w14:textId="77777777" w:rsidR="000D2C04" w:rsidRDefault="00B0450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Leverage: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‘L’ corresponds to Leverage. Students will be expected to apply 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hese skills in multiple content areas. </w:t>
      </w:r>
    </w:p>
    <w:p w14:paraId="4ECAEAE5" w14:textId="77777777" w:rsidR="000D2C04" w:rsidRDefault="00B04505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As a team, ask “Does this standard will provide students with the knowledge and skills that will be of </w:t>
      </w: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value in multiple disciplines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?</w:t>
      </w:r>
    </w:p>
    <w:p w14:paraId="59A24468" w14:textId="77777777" w:rsidR="000D2C04" w:rsidRDefault="000D2C0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27353B" w14:textId="77777777" w:rsidR="000D2C04" w:rsidRDefault="00B0450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If yes, put a “Y”; if no, leave blank or put an “X”. </w:t>
      </w:r>
    </w:p>
    <w:tbl>
      <w:tblPr>
        <w:tblStyle w:val="a"/>
        <w:tblW w:w="93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71"/>
        <w:gridCol w:w="975"/>
        <w:gridCol w:w="1030"/>
        <w:gridCol w:w="915"/>
        <w:gridCol w:w="900"/>
        <w:gridCol w:w="1044"/>
      </w:tblGrid>
      <w:tr w:rsidR="000D2C04" w14:paraId="6E4445E8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1DE0B" w14:textId="77777777" w:rsidR="000D2C04" w:rsidRDefault="00B045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Standard</w:t>
            </w: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01C05" w14:textId="77777777" w:rsidR="000D2C04" w:rsidRDefault="00B045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Readiness</w:t>
            </w: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FC55C" w14:textId="77777777" w:rsidR="000D2C04" w:rsidRDefault="00B045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31038" w14:textId="77777777" w:rsidR="000D2C04" w:rsidRDefault="00B045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Assessed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21E37" w14:textId="77777777" w:rsidR="000D2C04" w:rsidRDefault="00B045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Leverage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E1713" w14:textId="77777777" w:rsidR="000D2C04" w:rsidRDefault="00B045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Essential?</w:t>
            </w:r>
          </w:p>
          <w:p w14:paraId="7407E760" w14:textId="77777777" w:rsidR="000D2C04" w:rsidRDefault="00B0450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Yes or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  <w:proofErr w:type="gramEnd"/>
          </w:p>
        </w:tc>
      </w:tr>
      <w:tr w:rsidR="000D2C04" w14:paraId="0085E3B9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AD52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1485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EF8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5701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A6FA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A748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589C06B5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DE0E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A270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841D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20AA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FF72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A1D8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7A16DE5D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A23D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E0A5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02CA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F176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2B95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D2B6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2961070D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D8EB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9178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7E14A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AD8E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F197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0A90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3EB7A0EF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8364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7BA6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6F57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4577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C134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D24C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043B23BA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5B9B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30AA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CB30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E331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B083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81B4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261964D6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63B3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A59A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DA5F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405A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B036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F92A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72463968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E35B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E99D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1E04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686B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C1DA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9BE4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064AB249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535D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FDBC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EB37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6A33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0FC9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6940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254D30C5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63BD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3609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DF38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5288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FFD9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02EB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1CE0FE7A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4CCEF" w14:textId="77777777" w:rsidR="000D2C04" w:rsidRDefault="00B0450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Standard</w:t>
            </w: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6BEB8" w14:textId="77777777" w:rsidR="000D2C04" w:rsidRDefault="00B0450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Readiness</w:t>
            </w: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F8724" w14:textId="77777777" w:rsidR="000D2C04" w:rsidRDefault="00B0450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Endurance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031F1" w14:textId="77777777" w:rsidR="000D2C04" w:rsidRDefault="00B0450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Assessed</w:t>
            </w: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8B76E" w14:textId="77777777" w:rsidR="000D2C04" w:rsidRDefault="00B0450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Leverage</w:t>
            </w: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1B85F" w14:textId="77777777" w:rsidR="000D2C04" w:rsidRDefault="00B0450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Essential</w:t>
            </w:r>
          </w:p>
          <w:p w14:paraId="34FB044E" w14:textId="77777777" w:rsidR="000D2C04" w:rsidRDefault="00B0450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Yes or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No</w:t>
            </w:r>
            <w:proofErr w:type="gramEnd"/>
          </w:p>
        </w:tc>
      </w:tr>
      <w:tr w:rsidR="000D2C04" w14:paraId="25347529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F558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FFEC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D9B5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E29C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5C62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0BB7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7E328345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F70D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81AB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5533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7421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E907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A177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331A787F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2EED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29DC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BC11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C965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00D1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275B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253A3A08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D6E8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5714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79AE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DFE7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7C25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77CC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14D240D1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0FBA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4139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01F0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6E8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668D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FC98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6ADD0C95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D5B6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96C1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3B19A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12A3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DBF4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FAFE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2E6884A0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8A92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D8B0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BEAF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26BA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A03E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3600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661BC008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4C71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5A1F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2F24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518B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2ABD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7B5F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64BD201F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2D8E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7381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0542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8344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9794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E869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55E25287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62EF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55EB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EDB1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8921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9832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9403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0D685857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4F43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A90E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6492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16FC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AF75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0C09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02FF9B85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1B70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774E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DFC8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D525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D574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B3AE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163FB1D0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DEA8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9F84A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6D373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AAED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1F9D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BA75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2A02DE77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5400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6CAC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DF38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48DE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5E86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0DA4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24A0C0C9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D3AB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192B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7087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DAD9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8DE8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CEF9A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7A646EC8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0B0B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74FB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9078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291C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00B2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90BB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6131AB38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AEB0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7A63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F6B4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2AB6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7566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9A2A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6E1A8B92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794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39540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186C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C418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BC67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8BF9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6FECFA6B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9552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48F69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E8B9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E98B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4A0E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DBF9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74CF7BFB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FDBE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3D84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DE26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380DA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3199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8988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73D58225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4345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88D4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19671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5543A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D137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12A6D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01AB70AA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EAAAB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64B3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183A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4A0B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680C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6DBCF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38FC34D1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DE2C8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1CEE7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B3FE5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F151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84E6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55AE2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D2C04" w14:paraId="1A6C52B3" w14:textId="77777777">
        <w:tc>
          <w:tcPr>
            <w:tcW w:w="44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30FEA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6639E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8758C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24AD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DB874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A0346" w14:textId="77777777" w:rsidR="000D2C04" w:rsidRDefault="000D2C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8AD4E54" w14:textId="77777777" w:rsidR="000D2C04" w:rsidRDefault="000D2C04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D2C04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98404" w14:textId="77777777" w:rsidR="00000000" w:rsidRDefault="00B04505">
      <w:pPr>
        <w:spacing w:line="240" w:lineRule="auto"/>
      </w:pPr>
      <w:r>
        <w:separator/>
      </w:r>
    </w:p>
  </w:endnote>
  <w:endnote w:type="continuationSeparator" w:id="0">
    <w:p w14:paraId="3805506C" w14:textId="77777777" w:rsidR="00000000" w:rsidRDefault="00B045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654C8" w14:textId="77777777" w:rsidR="000D2C04" w:rsidRDefault="00B04505">
    <w:r>
      <w:t>2022 Aisha Thomas</w:t>
    </w:r>
  </w:p>
  <w:p w14:paraId="3CFF6DB9" w14:textId="77777777" w:rsidR="000D2C04" w:rsidRDefault="00B04505">
    <w:proofErr w:type="spellStart"/>
    <w:proofErr w:type="gramStart"/>
    <w:r>
      <w:t>Many,T</w:t>
    </w:r>
    <w:proofErr w:type="spellEnd"/>
    <w:proofErr w:type="gramEnd"/>
    <w:r>
      <w:t xml:space="preserve"> &amp; </w:t>
    </w:r>
    <w:proofErr w:type="spellStart"/>
    <w:r>
      <w:t>Horrell</w:t>
    </w:r>
    <w:proofErr w:type="spellEnd"/>
    <w:r>
      <w:t xml:space="preserve">, T. 2014. </w:t>
    </w:r>
    <w:r>
      <w:rPr>
        <w:i/>
      </w:rPr>
      <w:t>Prioritizing Standards using REAL Criteria</w:t>
    </w:r>
    <w:r>
      <w:t>. TEPSA News.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2DA49" w14:textId="77777777" w:rsidR="00000000" w:rsidRDefault="00B04505">
      <w:pPr>
        <w:spacing w:line="240" w:lineRule="auto"/>
      </w:pPr>
      <w:r>
        <w:separator/>
      </w:r>
    </w:p>
  </w:footnote>
  <w:footnote w:type="continuationSeparator" w:id="0">
    <w:p w14:paraId="2F22803E" w14:textId="77777777" w:rsidR="00000000" w:rsidRDefault="00B0450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C04"/>
    <w:rsid w:val="000D2C04"/>
    <w:rsid w:val="00B04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BD1C6"/>
  <w15:docId w15:val="{E4656AC1-A60D-47F0-845C-25A75BEBE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Aisha Thomas</dc:creator>
  <cp:lastModifiedBy>Aisha Thomas</cp:lastModifiedBy>
  <cp:revision>2</cp:revision>
  <dcterms:created xsi:type="dcterms:W3CDTF">2023-04-26T00:03:00Z</dcterms:created>
  <dcterms:modified xsi:type="dcterms:W3CDTF">2023-04-26T00:03:00Z</dcterms:modified>
</cp:coreProperties>
</file>